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 xml:space="preserve">    </w:t>
      </w:r>
      <w:r>
        <w:rPr>
          <w:rFonts w:hint="eastAsia"/>
          <w:lang w:val="en-US" w:eastAsia="zh-CN"/>
        </w:rPr>
        <w:t xml:space="preserve">    </w:t>
      </w:r>
      <w:r>
        <w:rPr>
          <w:rFonts w:hint="eastAsia"/>
          <w:sz w:val="28"/>
          <w:szCs w:val="28"/>
          <w:lang w:val="en-US" w:eastAsia="zh-CN"/>
        </w:rPr>
        <w:t xml:space="preserve">            </w:t>
      </w:r>
      <w:r>
        <w:rPr>
          <w:rFonts w:hint="eastAsia"/>
          <w:sz w:val="28"/>
          <w:szCs w:val="28"/>
        </w:rPr>
        <w:t>学识</w:t>
      </w:r>
      <w:r>
        <w:rPr>
          <w:rFonts w:hint="eastAsia"/>
          <w:sz w:val="28"/>
          <w:szCs w:val="28"/>
          <w:lang w:eastAsia="zh-CN"/>
        </w:rPr>
        <w:t>、</w:t>
      </w:r>
      <w:r>
        <w:rPr>
          <w:rFonts w:hint="eastAsia"/>
          <w:sz w:val="28"/>
          <w:szCs w:val="28"/>
        </w:rPr>
        <w:t>常识</w:t>
      </w:r>
      <w:r>
        <w:rPr>
          <w:rFonts w:hint="eastAsia"/>
          <w:sz w:val="28"/>
          <w:szCs w:val="28"/>
          <w:lang w:eastAsia="zh-CN"/>
        </w:rPr>
        <w:t>和</w:t>
      </w:r>
      <w:r>
        <w:rPr>
          <w:rFonts w:hint="eastAsia"/>
          <w:sz w:val="28"/>
          <w:szCs w:val="28"/>
        </w:rPr>
        <w:t>见识共助高考</w:t>
      </w:r>
    </w:p>
    <w:p>
      <w:pPr>
        <w:ind w:firstLine="720" w:firstLineChars="300"/>
        <w:rPr>
          <w:rFonts w:hint="eastAsia"/>
          <w:sz w:val="24"/>
          <w:szCs w:val="24"/>
        </w:rPr>
      </w:pPr>
      <w:r>
        <w:rPr>
          <w:rFonts w:hint="eastAsia"/>
          <w:sz w:val="24"/>
          <w:szCs w:val="24"/>
        </w:rPr>
        <w:t>每次的高考季，也是我们反思教学之时，从最初的广东卷到全国卷再到回到省命题，试卷的难度也从易到难再到易，2020届的全国卷广东省创下史上最低分，均分30多分，确实题目也是难出了天际，几乎是让所有考生得出一致的结论，三年的地理又白学了，其实就算给我们老师去做，能及格的又有多少，所以那届的分数完全不能怪学生，要怪就只能</w:t>
      </w:r>
      <w:bookmarkStart w:id="0" w:name="_GoBack"/>
      <w:bookmarkEnd w:id="0"/>
      <w:r>
        <w:rPr>
          <w:rFonts w:hint="eastAsia"/>
          <w:sz w:val="24"/>
          <w:szCs w:val="24"/>
        </w:rPr>
        <w:t>怪命题</w:t>
      </w:r>
      <w:r>
        <w:rPr>
          <w:rFonts w:hint="eastAsia"/>
          <w:sz w:val="24"/>
          <w:szCs w:val="24"/>
          <w:lang w:eastAsia="zh-CN"/>
        </w:rPr>
        <w:t>人</w:t>
      </w:r>
      <w:r>
        <w:rPr>
          <w:rFonts w:hint="eastAsia"/>
          <w:sz w:val="24"/>
          <w:szCs w:val="24"/>
        </w:rPr>
        <w:t>对我们中学生以及我们中学教育太不了解。但如果排除2020届和2017届这两次之外，其他的每届无论是省命题还是全国卷难度都是比较适当的，</w:t>
      </w:r>
      <w:r>
        <w:rPr>
          <w:rFonts w:hint="eastAsia"/>
          <w:sz w:val="24"/>
          <w:szCs w:val="24"/>
          <w:lang w:eastAsia="zh-CN"/>
        </w:rPr>
        <w:t>但</w:t>
      </w:r>
      <w:r>
        <w:rPr>
          <w:rFonts w:hint="eastAsia"/>
          <w:sz w:val="24"/>
          <w:szCs w:val="24"/>
        </w:rPr>
        <w:t>成绩出来也</w:t>
      </w:r>
      <w:r>
        <w:rPr>
          <w:rFonts w:hint="eastAsia"/>
          <w:sz w:val="24"/>
          <w:szCs w:val="24"/>
          <w:lang w:eastAsia="zh-CN"/>
        </w:rPr>
        <w:t>还</w:t>
      </w:r>
      <w:r>
        <w:rPr>
          <w:rFonts w:hint="eastAsia"/>
          <w:sz w:val="24"/>
          <w:szCs w:val="24"/>
        </w:rPr>
        <w:t>是差强人意的，为什么会这样呢？我想从学识、常识、见识三方面谈谈我的一些看法。</w:t>
      </w:r>
    </w:p>
    <w:p>
      <w:pPr>
        <w:rPr>
          <w:rFonts w:hint="eastAsia"/>
          <w:sz w:val="24"/>
          <w:szCs w:val="24"/>
        </w:rPr>
      </w:pPr>
      <w:r>
        <w:rPr>
          <w:rFonts w:hint="eastAsia"/>
          <w:sz w:val="24"/>
          <w:szCs w:val="24"/>
        </w:rPr>
        <w:t xml:space="preserve">       首先是学识，学识是随着受教育程度的变化而获得不断地提高。在参加高考前，地理这门学科的学识，我们从学前教育开始就有接触，到小学科学各种地理现象的介绍，让我们对我们周边的一些地理现象有了初步的认知，也积累一些有关自然现象的学识；初中两年的区域地理学习，让我们的学生能把之前学到的一些自然现象的学识和具体的区域联系起来；再到高中，我们学生可以利用所学的一些基本原理和规律是解释不同区域所发生的一些地理现象。总的来说，这是一个学识不断提高和积累的过程。而学识掌握的差异，主要来自两方面的原因，一方面是我们老师采用何种方式能让我们的学生能把所要求掌握的学识进行理解。如果我们只是让学生知道这是很重要的知识点，所以他们一定要记住它的方式去把握学识的话，这种方式是很容易遗忘，也是很招学生反感的。但如果我们通过一个过程是基于真实情境也好还是跨学科融合也罢，让学生自己能去感觉到某个重要的学识对他所产生重要影响的话，那样的学识应该会记得更牢。另一方面是来自学生方面，学生间智力差异是我们不得不去承认的事实。我们担心智力差异而导致的学识掌握程度，我们同样也担心因我们学生努力程度的差异而使得这种差异会更大。在目前我们学校，大部分孩子的智力水平都差不多，更多的差异是他们的努力程度和学习习惯，从而使得三年高中后的高考差异明显。</w:t>
      </w:r>
    </w:p>
    <w:p>
      <w:pPr>
        <w:rPr>
          <w:rFonts w:hint="eastAsia"/>
          <w:sz w:val="24"/>
          <w:szCs w:val="24"/>
        </w:rPr>
      </w:pPr>
      <w:r>
        <w:rPr>
          <w:rFonts w:hint="eastAsia"/>
          <w:sz w:val="24"/>
          <w:szCs w:val="24"/>
        </w:rPr>
        <w:t xml:space="preserve">    见识，台湾作家龙应台曾说过这样一段话:“上一百堂美学的课，不如让学生自己在大自然里行走一天，讲一百次文学写作的技巧，不如让写作者在市场里弄脏自己的裤脚”。同样旅行的过程也是一个成长的过程，把我们的学生带出校门和家门，看看不一样的自然风光和感受一下不同的风土人情，是可以帮助他们更好地认识这个世界，增长自己的见识。但由于学校及家庭的差异，学生通过这种方式去增长见识也是会有很大差异的。</w:t>
      </w:r>
    </w:p>
    <w:p>
      <w:pPr>
        <w:rPr>
          <w:rFonts w:hint="eastAsia"/>
          <w:sz w:val="24"/>
          <w:szCs w:val="24"/>
        </w:rPr>
      </w:pPr>
      <w:r>
        <w:rPr>
          <w:rFonts w:hint="eastAsia"/>
          <w:sz w:val="24"/>
          <w:szCs w:val="24"/>
        </w:rPr>
        <w:t xml:space="preserve">     常识，所谓常识是对我们日常生活中所见所闻的积累，看得和听得多了，自然而然就会内化为自身永久拥有的东西，因此生活中的有心人往往常识都会比较丰富。同样我们的学生如果能做一个有心人，那么他们积累的常识也会越来越丰富，内化成自身的东西才会越来越多。</w:t>
      </w:r>
    </w:p>
    <w:p>
      <w:pPr>
        <w:rPr>
          <w:rFonts w:hint="eastAsia" w:eastAsiaTheme="minorEastAsia"/>
          <w:sz w:val="24"/>
          <w:szCs w:val="24"/>
          <w:lang w:eastAsia="zh-CN"/>
        </w:rPr>
      </w:pPr>
      <w:r>
        <w:rPr>
          <w:rFonts w:hint="eastAsia"/>
          <w:sz w:val="24"/>
          <w:szCs w:val="24"/>
        </w:rPr>
        <w:t xml:space="preserve">     如果学生具备基本的学识，足够的见识和丰富的常识，应对目前相对而言比较简单的省命题那应该</w:t>
      </w:r>
      <w:r>
        <w:rPr>
          <w:rFonts w:hint="eastAsia"/>
          <w:sz w:val="24"/>
          <w:szCs w:val="24"/>
          <w:lang w:eastAsia="zh-CN"/>
        </w:rPr>
        <w:t>还</w:t>
      </w:r>
      <w:r>
        <w:rPr>
          <w:rFonts w:hint="eastAsia"/>
          <w:sz w:val="24"/>
          <w:szCs w:val="24"/>
        </w:rPr>
        <w:t>是</w:t>
      </w:r>
      <w:r>
        <w:rPr>
          <w:rFonts w:hint="eastAsia"/>
          <w:sz w:val="24"/>
          <w:szCs w:val="24"/>
          <w:lang w:eastAsia="zh-CN"/>
        </w:rPr>
        <w:t>有比较大的信心。</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QzNjk1NzRkMzc0YTJlOGQ0NmRmZTNlOTg0MDc5NTcifQ=="/>
  </w:docVars>
  <w:rsids>
    <w:rsidRoot w:val="683659C3"/>
    <w:rsid w:val="683659C3"/>
    <w:rsid w:val="6DC920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1192</Words>
  <Characters>1202</Characters>
  <Lines>0</Lines>
  <Paragraphs>0</Paragraphs>
  <TotalTime>5</TotalTime>
  <ScaleCrop>false</ScaleCrop>
  <LinksUpToDate>false</LinksUpToDate>
  <CharactersWithSpaces>1243</CharactersWithSpaces>
  <Application>WPS Office_11.1.0.11691_F1E327BC-269C-435d-A152-05C5408002CA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2022-07-04T06:38:00Z</dcterms:created>
  <dc:creator>李鹏</dc:creator>
  <cp:lastModifiedBy>李鹏</cp:lastModifiedBy>
  <dcterms:modified xsi:type="dcterms:W3CDTF">2022-07-04T06:44:41Z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2052-11.1.0.11691</vt:lpwstr>
  </property>
  <property fmtid="{D5CDD505-2E9C-101B-9397-08002B2CF9AE}" pid="3" name="ICV">
    <vt:lpwstr>7C855A1A430444A9990665178C5E44D7</vt:lpwstr>
  </property>
</Properties>
</file>